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99C2" w14:textId="12C6BD12" w:rsidR="008F6BDF" w:rsidRPr="00D74105" w:rsidRDefault="008F6BDF" w:rsidP="00D74105">
      <w:pPr>
        <w:pStyle w:val="LargeTitle"/>
        <w:spacing w:before="280" w:after="120"/>
        <w:rPr>
          <w:b w:val="0"/>
          <w:bCs/>
          <w:sz w:val="32"/>
          <w:szCs w:val="32"/>
        </w:rPr>
      </w:pPr>
      <w:r w:rsidRPr="00D74105">
        <w:rPr>
          <w:b w:val="0"/>
          <w:bCs/>
          <w:sz w:val="32"/>
          <w:szCs w:val="32"/>
        </w:rPr>
        <w:t>J</w:t>
      </w:r>
      <w:r w:rsidR="00FF670A">
        <w:rPr>
          <w:b w:val="0"/>
          <w:bCs/>
          <w:sz w:val="32"/>
          <w:szCs w:val="32"/>
        </w:rPr>
        <w:t>OB DESCRIPTION</w:t>
      </w:r>
    </w:p>
    <w:p w14:paraId="32C8CBF3" w14:textId="77777777" w:rsidR="008F6BDF" w:rsidRDefault="008F6BDF" w:rsidP="008F6BDF">
      <w:pPr>
        <w:rPr>
          <w:rFonts w:ascii="Avenir LT Std 45 Book" w:hAnsi="Avenir LT Std 45 Book"/>
          <w:bCs/>
          <w:sz w:val="24"/>
          <w:szCs w:val="24"/>
        </w:rPr>
      </w:pPr>
      <w:r w:rsidRPr="00F56337">
        <w:rPr>
          <w:rFonts w:ascii="Avenir LT Std 45 Book" w:hAnsi="Avenir LT Std 45 Book"/>
          <w:bCs/>
          <w:sz w:val="24"/>
          <w:szCs w:val="24"/>
        </w:rPr>
        <w:t>Position T</w:t>
      </w:r>
      <w:r>
        <w:rPr>
          <w:rFonts w:ascii="Avenir LT Std 45 Book" w:hAnsi="Avenir LT Std 45 Book"/>
          <w:bCs/>
          <w:sz w:val="24"/>
          <w:szCs w:val="24"/>
        </w:rPr>
        <w:t xml:space="preserve">itle: Circulation Clerk  </w:t>
      </w:r>
    </w:p>
    <w:p w14:paraId="5C44E84A" w14:textId="77777777" w:rsidR="008F6BDF" w:rsidRPr="00F56337" w:rsidRDefault="008F6BDF" w:rsidP="008F6BDF">
      <w:pPr>
        <w:rPr>
          <w:rFonts w:ascii="Avenir LT Std 45 Book" w:hAnsi="Avenir LT Std 45 Book"/>
          <w:bCs/>
          <w:sz w:val="24"/>
          <w:szCs w:val="24"/>
        </w:rPr>
      </w:pPr>
      <w:r w:rsidRPr="00F56337">
        <w:rPr>
          <w:rFonts w:ascii="Avenir LT Std 45 Book" w:hAnsi="Avenir LT Std 45 Book"/>
          <w:bCs/>
          <w:sz w:val="24"/>
          <w:szCs w:val="24"/>
        </w:rPr>
        <w:t xml:space="preserve">Classification: </w:t>
      </w:r>
      <w:r>
        <w:rPr>
          <w:rFonts w:ascii="Avenir LT Std 45 Book" w:hAnsi="Avenir LT Std 45 Book"/>
          <w:bCs/>
          <w:sz w:val="24"/>
          <w:szCs w:val="24"/>
        </w:rPr>
        <w:t>C</w:t>
      </w:r>
    </w:p>
    <w:p w14:paraId="5A9055DE" w14:textId="77777777" w:rsidR="008F6BDF" w:rsidRPr="009D7F8C" w:rsidRDefault="008F6BDF" w:rsidP="008F6BDF">
      <w:pPr>
        <w:rPr>
          <w:rFonts w:ascii="Avenir LT Std 45 Book" w:hAnsi="Avenir LT Std 45 Book"/>
          <w:bCs/>
          <w:sz w:val="24"/>
          <w:szCs w:val="24"/>
        </w:rPr>
      </w:pPr>
      <w:r w:rsidRPr="00F56337">
        <w:rPr>
          <w:rFonts w:ascii="Avenir LT Std 45 Book" w:hAnsi="Avenir LT Std 45 Book"/>
          <w:bCs/>
          <w:sz w:val="24"/>
          <w:szCs w:val="24"/>
        </w:rPr>
        <w:t xml:space="preserve">Supervisor Title: </w:t>
      </w:r>
      <w:r w:rsidRPr="00C948ED">
        <w:rPr>
          <w:rFonts w:ascii="Avenir LT Std 45 Book" w:hAnsi="Avenir LT Std 45 Book"/>
          <w:bCs/>
          <w:sz w:val="24"/>
          <w:szCs w:val="24"/>
        </w:rPr>
        <w:t xml:space="preserve">Circulation </w:t>
      </w:r>
      <w:r>
        <w:rPr>
          <w:rFonts w:ascii="Avenir LT Std 45 Book" w:hAnsi="Avenir LT Std 45 Book"/>
          <w:bCs/>
          <w:sz w:val="24"/>
          <w:szCs w:val="24"/>
        </w:rPr>
        <w:t xml:space="preserve">Department </w:t>
      </w:r>
      <w:r w:rsidRPr="009D7F8C">
        <w:rPr>
          <w:rFonts w:ascii="Avenir LT Std 45 Book" w:hAnsi="Avenir LT Std 45 Book"/>
          <w:bCs/>
          <w:sz w:val="24"/>
          <w:szCs w:val="24"/>
        </w:rPr>
        <w:t>Manager OR Assistant Circulation Manager</w:t>
      </w:r>
    </w:p>
    <w:p w14:paraId="6E3B1092" w14:textId="77777777" w:rsidR="008F6BDF" w:rsidRPr="00F56337" w:rsidRDefault="008F6BDF" w:rsidP="008F6BDF">
      <w:pPr>
        <w:rPr>
          <w:rFonts w:ascii="Avenir LT Std 45 Book" w:hAnsi="Avenir LT Std 45 Book"/>
          <w:bCs/>
          <w:sz w:val="24"/>
          <w:szCs w:val="24"/>
        </w:rPr>
      </w:pPr>
      <w:r w:rsidRPr="00F56337">
        <w:rPr>
          <w:rFonts w:ascii="Avenir LT Std 45 Book" w:hAnsi="Avenir LT Std 45 Book"/>
          <w:bCs/>
          <w:sz w:val="24"/>
          <w:szCs w:val="24"/>
        </w:rPr>
        <w:t>FLSA Status: Non-Exempt</w:t>
      </w:r>
    </w:p>
    <w:p w14:paraId="6AF79298" w14:textId="17FB8AF1" w:rsidR="008F6BDF" w:rsidRPr="00D74105" w:rsidRDefault="008F6BDF" w:rsidP="00D74105">
      <w:pPr>
        <w:pStyle w:val="Heading1"/>
        <w:spacing w:before="280" w:after="120"/>
        <w:rPr>
          <w:b w:val="0"/>
          <w:bCs/>
          <w:sz w:val="26"/>
          <w:szCs w:val="26"/>
        </w:rPr>
      </w:pPr>
      <w:r w:rsidRPr="00D74105">
        <w:rPr>
          <w:b w:val="0"/>
          <w:bCs/>
          <w:sz w:val="26"/>
          <w:szCs w:val="26"/>
        </w:rPr>
        <w:t>R</w:t>
      </w:r>
      <w:r w:rsidR="00FF670A">
        <w:rPr>
          <w:b w:val="0"/>
          <w:bCs/>
          <w:sz w:val="26"/>
          <w:szCs w:val="26"/>
        </w:rPr>
        <w:t>EQUIREMENTS FOR ALL EMPLOYEES</w:t>
      </w:r>
    </w:p>
    <w:p w14:paraId="36BFBE3E"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74F20F16"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0539B289"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1182E8D8"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662B6D59"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2B0EE918" w14:textId="77777777" w:rsidR="008F6BDF" w:rsidRPr="00C3308D" w:rsidRDefault="008F6BDF" w:rsidP="00D74105">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7610F78F" w14:textId="6C39EE35" w:rsidR="008F6BDF" w:rsidRPr="00D74105" w:rsidRDefault="008F6BDF" w:rsidP="00D74105">
      <w:pPr>
        <w:pStyle w:val="ListParagraph"/>
        <w:numPr>
          <w:ilvl w:val="0"/>
          <w:numId w:val="19"/>
        </w:numPr>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p w14:paraId="5EF5CBAD" w14:textId="49A0B347" w:rsidR="00D74105" w:rsidRPr="00D74105" w:rsidRDefault="00D74105" w:rsidP="00D74105">
      <w:pPr>
        <w:pStyle w:val="Heading1"/>
        <w:spacing w:before="280" w:after="120"/>
        <w:rPr>
          <w:b w:val="0"/>
          <w:bCs/>
          <w:sz w:val="26"/>
          <w:szCs w:val="26"/>
        </w:rPr>
      </w:pPr>
      <w:r w:rsidRPr="00D74105">
        <w:rPr>
          <w:b w:val="0"/>
          <w:bCs/>
          <w:sz w:val="26"/>
          <w:szCs w:val="26"/>
        </w:rPr>
        <w:t>P</w:t>
      </w:r>
      <w:r w:rsidR="00FF670A">
        <w:rPr>
          <w:b w:val="0"/>
          <w:bCs/>
          <w:sz w:val="26"/>
          <w:szCs w:val="26"/>
        </w:rPr>
        <w:t>OSITION SUMMARY</w:t>
      </w:r>
    </w:p>
    <w:p w14:paraId="1693A383" w14:textId="77777777" w:rsidR="00D74105" w:rsidRDefault="00D74105" w:rsidP="00D74105">
      <w:pPr>
        <w:rPr>
          <w:rFonts w:ascii="Avenir LT Std 45 Book" w:hAnsi="Avenir LT Std 45 Book"/>
          <w:sz w:val="24"/>
          <w:szCs w:val="24"/>
        </w:rPr>
      </w:pPr>
      <w:r w:rsidRPr="00F56337">
        <w:rPr>
          <w:rFonts w:ascii="Avenir LT Std 45 Book" w:hAnsi="Avenir LT Std 45 Book"/>
          <w:sz w:val="24"/>
          <w:szCs w:val="24"/>
        </w:rPr>
        <w:t xml:space="preserve">Under the supervision of </w:t>
      </w:r>
      <w:r w:rsidRPr="00C948ED">
        <w:rPr>
          <w:rFonts w:ascii="Avenir LT Std 45 Book" w:hAnsi="Avenir LT Std 45 Book"/>
          <w:sz w:val="24"/>
          <w:szCs w:val="24"/>
        </w:rPr>
        <w:t xml:space="preserve">Circulation </w:t>
      </w:r>
      <w:r w:rsidRPr="009D7F8C">
        <w:rPr>
          <w:rFonts w:ascii="Avenir LT Std 45 Book" w:hAnsi="Avenir LT Std 45 Book"/>
          <w:sz w:val="24"/>
          <w:szCs w:val="24"/>
        </w:rPr>
        <w:t>Manager</w:t>
      </w:r>
      <w:bookmarkStart w:id="0" w:name="_Hlk123129378"/>
      <w:r w:rsidRPr="009D7F8C">
        <w:rPr>
          <w:rFonts w:ascii="Avenir LT Std 45 Book" w:hAnsi="Avenir LT Std 45 Book"/>
          <w:sz w:val="24"/>
          <w:szCs w:val="24"/>
        </w:rPr>
        <w:t xml:space="preserve"> OR Assistant Circulation Manager, this position facilitates superior library service </w:t>
      </w:r>
      <w:bookmarkEnd w:id="0"/>
      <w:r w:rsidRPr="009D7F8C">
        <w:rPr>
          <w:rFonts w:ascii="Avenir LT Std 45 Book" w:hAnsi="Avenir LT Std 45 Book"/>
          <w:sz w:val="24"/>
          <w:szCs w:val="24"/>
        </w:rPr>
        <w:t xml:space="preserve">to patrons by performing various circulation functions and providing customer service at the public </w:t>
      </w:r>
      <w:r>
        <w:rPr>
          <w:rFonts w:ascii="Avenir LT Std 45 Book" w:hAnsi="Avenir LT Std 45 Book"/>
          <w:sz w:val="24"/>
          <w:szCs w:val="24"/>
        </w:rPr>
        <w:t xml:space="preserve">service desk.  </w:t>
      </w:r>
    </w:p>
    <w:p w14:paraId="38F48F23" w14:textId="77777777" w:rsidR="00D74105" w:rsidRDefault="00D74105" w:rsidP="00D74105">
      <w:pPr>
        <w:rPr>
          <w:rFonts w:ascii="Avenir LT Std 45 Book" w:hAnsi="Avenir LT Std 45 Book"/>
          <w:sz w:val="24"/>
          <w:szCs w:val="24"/>
        </w:rPr>
      </w:pPr>
    </w:p>
    <w:p w14:paraId="1924148C" w14:textId="77777777" w:rsidR="00D74105" w:rsidRPr="00F56337" w:rsidRDefault="00D74105" w:rsidP="00D74105">
      <w:pPr>
        <w:pStyle w:val="BodyText"/>
        <w:rPr>
          <w:rFonts w:ascii="Avenir LT Std 45 Book" w:hAnsi="Avenir LT Std 45 Book"/>
          <w:sz w:val="24"/>
          <w:szCs w:val="24"/>
        </w:rPr>
      </w:pPr>
      <w:bookmarkStart w:id="1" w:name="_Hlk123121259"/>
      <w:r>
        <w:rPr>
          <w:rFonts w:ascii="Avenir LT Std 45 Book" w:hAnsi="Avenir LT Std 45 Book"/>
          <w:bCs w:val="0"/>
          <w:sz w:val="24"/>
          <w:szCs w:val="24"/>
        </w:rPr>
        <w:t xml:space="preserve">Specific responsibilities will be assigned by the supervisor on the basis of experience, skills, and specific needs of the department and number of hours worked. </w:t>
      </w:r>
      <w:bookmarkEnd w:id="1"/>
    </w:p>
    <w:p w14:paraId="4B687F8B" w14:textId="0BDD953E" w:rsidR="008F6BDF" w:rsidRPr="00D74105" w:rsidRDefault="008F6BDF" w:rsidP="00D74105">
      <w:pPr>
        <w:pStyle w:val="Heading1"/>
        <w:spacing w:before="280" w:after="120"/>
        <w:rPr>
          <w:b w:val="0"/>
          <w:bCs/>
          <w:sz w:val="26"/>
          <w:szCs w:val="26"/>
        </w:rPr>
      </w:pPr>
      <w:r w:rsidRPr="00D74105">
        <w:rPr>
          <w:b w:val="0"/>
          <w:bCs/>
          <w:sz w:val="26"/>
          <w:szCs w:val="26"/>
        </w:rPr>
        <w:t>R</w:t>
      </w:r>
      <w:r w:rsidR="00FF670A">
        <w:rPr>
          <w:b w:val="0"/>
          <w:bCs/>
          <w:sz w:val="26"/>
          <w:szCs w:val="26"/>
        </w:rPr>
        <w:t>EQUIREMENTS FOR THIS POSITION</w:t>
      </w:r>
    </w:p>
    <w:p w14:paraId="02F1DAA1" w14:textId="77777777" w:rsidR="008F6BDF" w:rsidRPr="00C3308D" w:rsidRDefault="008F6BDF" w:rsidP="00D74105">
      <w:pPr>
        <w:pStyle w:val="NormalWeb"/>
        <w:numPr>
          <w:ilvl w:val="0"/>
          <w:numId w:val="18"/>
        </w:numPr>
        <w:spacing w:before="0" w:beforeAutospacing="0" w:after="120" w:afterAutospacing="0"/>
        <w:ind w:left="360"/>
        <w:rPr>
          <w:rFonts w:ascii="Avenir LT Std 45 Book" w:hAnsi="Avenir LT Std 45 Book"/>
        </w:rPr>
      </w:pPr>
      <w:bookmarkStart w:id="2" w:name="_Hlk119603580"/>
      <w:r w:rsidRPr="00C3308D">
        <w:rPr>
          <w:rFonts w:ascii="Avenir LT Std 45 Book" w:hAnsi="Avenir LT Std 45 Book" w:cs="Arial"/>
          <w:color w:val="000000"/>
        </w:rPr>
        <w:t>Knowledge, skill, and development in the following areas which are often gained through a secondary degree (</w:t>
      </w:r>
      <w:proofErr w:type="gramStart"/>
      <w:r w:rsidRPr="00C3308D">
        <w:rPr>
          <w:rFonts w:ascii="Avenir LT Std 45 Book" w:hAnsi="Avenir LT Std 45 Book" w:cs="Arial"/>
          <w:color w:val="000000"/>
        </w:rPr>
        <w:t>e.g.</w:t>
      </w:r>
      <w:proofErr w:type="gramEnd"/>
      <w:r w:rsidRPr="00C3308D">
        <w:rPr>
          <w:rFonts w:ascii="Avenir LT Std 45 Book" w:hAnsi="Avenir LT Std 45 Book" w:cs="Arial"/>
          <w:color w:val="000000"/>
        </w:rPr>
        <w:t> High School Diploma) or experience:</w:t>
      </w:r>
    </w:p>
    <w:p w14:paraId="135D11E1" w14:textId="77777777" w:rsidR="008F6BDF" w:rsidRPr="00C3308D" w:rsidRDefault="008F6BDF" w:rsidP="008F6BDF">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conveying, receiving, responding, and expressing communication of written and verbal information.</w:t>
      </w:r>
    </w:p>
    <w:p w14:paraId="7483B1D7" w14:textId="1683CD1E" w:rsidR="008F6BDF" w:rsidRDefault="008F6BDF" w:rsidP="008F6BDF">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accessing word processing and spreadsheet applications including MS Office Suite and Google Workspace, effectively using email and Google calendar, performing basic internet searching, and using cloud-based communication tools such as Google Chat and Zoom</w:t>
      </w:r>
      <w:bookmarkStart w:id="3" w:name="_Hlk141381126"/>
      <w:r>
        <w:rPr>
          <w:rFonts w:ascii="Avenir LT Std 45 Book" w:hAnsi="Avenir LT Std 45 Book" w:cs="Arial"/>
          <w:color w:val="000000"/>
        </w:rPr>
        <w:t>.</w:t>
      </w:r>
    </w:p>
    <w:p w14:paraId="5960B6C3" w14:textId="77777777" w:rsidR="00FF670A" w:rsidRPr="00C3308D" w:rsidRDefault="00FF670A" w:rsidP="00FF670A">
      <w:pPr>
        <w:pStyle w:val="NormalWeb"/>
        <w:spacing w:before="0" w:beforeAutospacing="0" w:after="120" w:afterAutospacing="0"/>
        <w:ind w:left="720"/>
        <w:textAlignment w:val="baseline"/>
        <w:rPr>
          <w:rFonts w:ascii="Avenir LT Std 45 Book" w:hAnsi="Avenir LT Std 45 Book" w:cs="Arial"/>
          <w:color w:val="000000"/>
        </w:rPr>
      </w:pPr>
    </w:p>
    <w:p w14:paraId="7B4A726C" w14:textId="77777777" w:rsidR="008F6BDF" w:rsidRPr="009D7F8C" w:rsidRDefault="008F6BDF" w:rsidP="008F6BDF">
      <w:pPr>
        <w:pStyle w:val="NormalWeb"/>
        <w:numPr>
          <w:ilvl w:val="0"/>
          <w:numId w:val="20"/>
        </w:numPr>
        <w:spacing w:before="0" w:beforeAutospacing="0" w:after="120" w:afterAutospacing="0"/>
        <w:textAlignment w:val="baseline"/>
        <w:rPr>
          <w:rFonts w:ascii="Avenir LT Std 45 Book" w:hAnsi="Avenir LT Std 45 Book" w:cs="Arial"/>
        </w:rPr>
      </w:pPr>
      <w:bookmarkStart w:id="4" w:name="_Hlk141381144"/>
      <w:bookmarkEnd w:id="3"/>
      <w:r w:rsidRPr="00C3308D">
        <w:rPr>
          <w:rFonts w:ascii="Avenir LT Std 45 Book" w:hAnsi="Avenir LT Std 45 Book" w:cs="Arial"/>
          <w:b/>
          <w:bCs/>
          <w:color w:val="000000"/>
        </w:rPr>
        <w:lastRenderedPageBreak/>
        <w:t xml:space="preserve">Critical Thinking </w:t>
      </w:r>
      <w:r w:rsidRPr="00C3308D">
        <w:rPr>
          <w:rFonts w:ascii="Avenir LT Std 45 Book" w:hAnsi="Avenir LT Std 45 Book" w:cs="Arial"/>
          <w:color w:val="000000"/>
        </w:rPr>
        <w:t>includes analyzing and evaluating information in order to assess an issue</w:t>
      </w:r>
      <w:r>
        <w:rPr>
          <w:rFonts w:ascii="Avenir LT Std 45 Book" w:hAnsi="Avenir LT Std 45 Book" w:cs="Arial"/>
          <w:color w:val="FF0000"/>
        </w:rPr>
        <w:t xml:space="preserve"> </w:t>
      </w:r>
      <w:r w:rsidRPr="009D7F8C">
        <w:rPr>
          <w:rFonts w:ascii="Avenir LT Std 45 Book" w:hAnsi="Avenir LT Std 45 Book" w:cs="Arial"/>
        </w:rPr>
        <w:t>and make a decision within the scope of the position. </w:t>
      </w:r>
    </w:p>
    <w:p w14:paraId="72149A09" w14:textId="77777777" w:rsidR="008F6BDF" w:rsidRPr="009D7F8C" w:rsidRDefault="008F6BDF" w:rsidP="008F6BDF">
      <w:pPr>
        <w:pStyle w:val="NormalWeb"/>
        <w:numPr>
          <w:ilvl w:val="0"/>
          <w:numId w:val="20"/>
        </w:numPr>
        <w:spacing w:before="0" w:beforeAutospacing="0" w:after="120" w:afterAutospacing="0"/>
        <w:textAlignment w:val="baseline"/>
        <w:rPr>
          <w:rFonts w:ascii="Avenir LT Std 45 Book" w:hAnsi="Avenir LT Std 45 Book" w:cs="Arial"/>
        </w:rPr>
      </w:pPr>
      <w:bookmarkStart w:id="5" w:name="_Hlk141381188"/>
      <w:bookmarkEnd w:id="4"/>
      <w:r w:rsidRPr="009D7F8C">
        <w:rPr>
          <w:rFonts w:ascii="Avenir LT Std 45 Book" w:hAnsi="Avenir LT Std 45 Book" w:cs="Arial"/>
          <w:b/>
          <w:bCs/>
        </w:rPr>
        <w:t>Time Management</w:t>
      </w:r>
      <w:r w:rsidRPr="009D7F8C">
        <w:rPr>
          <w:rFonts w:ascii="Avenir LT Std 45 Book" w:hAnsi="Avenir LT Std 45 Book" w:cs="Arial"/>
        </w:rPr>
        <w:t xml:space="preserve"> includes prioritizing tasks, meeting deadlines, and managing time with minimal guidance.</w:t>
      </w:r>
    </w:p>
    <w:p w14:paraId="1B662E67" w14:textId="77777777" w:rsidR="008F6BDF" w:rsidRPr="009D7F8C" w:rsidRDefault="008F6BDF" w:rsidP="00D74105">
      <w:pPr>
        <w:pStyle w:val="ListParagraph"/>
        <w:numPr>
          <w:ilvl w:val="0"/>
          <w:numId w:val="18"/>
        </w:numPr>
        <w:spacing w:after="120"/>
        <w:ind w:left="360"/>
        <w:contextualSpacing w:val="0"/>
        <w:rPr>
          <w:rFonts w:ascii="Avenir LT Std 45 Book" w:hAnsi="Avenir LT Std 45 Book"/>
          <w:sz w:val="24"/>
          <w:szCs w:val="24"/>
          <w:u w:val="single"/>
        </w:rPr>
      </w:pPr>
      <w:bookmarkStart w:id="6" w:name="_Hlk120286759"/>
      <w:bookmarkStart w:id="7" w:name="_Hlk120462690"/>
      <w:bookmarkEnd w:id="2"/>
      <w:bookmarkEnd w:id="5"/>
      <w:r w:rsidRPr="009D7F8C">
        <w:rPr>
          <w:rFonts w:ascii="Avenir LT Std 45 Book" w:hAnsi="Avenir LT Std 45 Book"/>
          <w:bCs/>
          <w:sz w:val="24"/>
          <w:szCs w:val="24"/>
        </w:rPr>
        <w:t>Working knowledge of alphabetical and numerical systems, and the ability to apply those systems to library materials.</w:t>
      </w:r>
    </w:p>
    <w:p w14:paraId="3A0EE4E2" w14:textId="77777777" w:rsidR="008F6BDF" w:rsidRPr="009D7F8C" w:rsidRDefault="008F6BDF" w:rsidP="00D74105">
      <w:pPr>
        <w:pStyle w:val="ListParagraph"/>
        <w:numPr>
          <w:ilvl w:val="0"/>
          <w:numId w:val="18"/>
        </w:numPr>
        <w:spacing w:after="120"/>
        <w:ind w:left="360"/>
        <w:contextualSpacing w:val="0"/>
        <w:rPr>
          <w:rFonts w:ascii="Avenir LT Std 45 Book" w:hAnsi="Avenir LT Std 45 Book"/>
          <w:bCs/>
          <w:sz w:val="24"/>
          <w:szCs w:val="24"/>
        </w:rPr>
      </w:pPr>
      <w:bookmarkStart w:id="8" w:name="_Hlk120286691"/>
      <w:bookmarkEnd w:id="6"/>
      <w:bookmarkEnd w:id="7"/>
      <w:r w:rsidRPr="009D7F8C">
        <w:rPr>
          <w:rFonts w:ascii="Avenir LT Std 45 Book" w:hAnsi="Avenir LT Std 45 Book"/>
          <w:bCs/>
          <w:sz w:val="24"/>
          <w:szCs w:val="24"/>
        </w:rPr>
        <w:t xml:space="preserve">Knowledge of general library philosophy, including the Library Bill of Rights and the ability to transform that knowledge into daily practice in the fulfillment of responsibilities. </w:t>
      </w:r>
    </w:p>
    <w:p w14:paraId="686F862B" w14:textId="77777777" w:rsidR="008F6BDF" w:rsidRPr="009D7F8C" w:rsidRDefault="008F6BDF" w:rsidP="00D74105">
      <w:pPr>
        <w:pStyle w:val="ListParagraph"/>
        <w:numPr>
          <w:ilvl w:val="0"/>
          <w:numId w:val="18"/>
        </w:numPr>
        <w:spacing w:after="120"/>
        <w:ind w:left="360"/>
        <w:contextualSpacing w:val="0"/>
        <w:rPr>
          <w:rFonts w:ascii="Avenir LT Std 45 Book" w:hAnsi="Avenir LT Std 45 Book"/>
          <w:bCs/>
          <w:sz w:val="24"/>
          <w:szCs w:val="24"/>
        </w:rPr>
      </w:pPr>
      <w:r w:rsidRPr="009D7F8C">
        <w:rPr>
          <w:rFonts w:ascii="Avenir LT Std 45 Book" w:hAnsi="Avenir LT Std 45 Book"/>
          <w:bCs/>
          <w:sz w:val="24"/>
          <w:szCs w:val="24"/>
        </w:rPr>
        <w:t>Knowledge of integrated library systems as well as other library applications.</w:t>
      </w:r>
    </w:p>
    <w:p w14:paraId="197B182F" w14:textId="77777777" w:rsidR="008F6BDF" w:rsidRPr="009D7F8C" w:rsidRDefault="008F6BDF" w:rsidP="00D74105">
      <w:pPr>
        <w:pStyle w:val="ListParagraph"/>
        <w:numPr>
          <w:ilvl w:val="0"/>
          <w:numId w:val="18"/>
        </w:numPr>
        <w:spacing w:after="120"/>
        <w:ind w:left="360"/>
        <w:contextualSpacing w:val="0"/>
        <w:rPr>
          <w:rFonts w:ascii="Avenir LT Std 45 Book" w:hAnsi="Avenir LT Std 45 Book"/>
          <w:bCs/>
          <w:sz w:val="24"/>
          <w:szCs w:val="24"/>
        </w:rPr>
      </w:pPr>
      <w:r w:rsidRPr="009D7F8C">
        <w:rPr>
          <w:rFonts w:ascii="Avenir LT Std 45 Book" w:hAnsi="Avenir LT Std 45 Book"/>
          <w:bCs/>
          <w:sz w:val="24"/>
          <w:szCs w:val="24"/>
        </w:rPr>
        <w:t>Knowledge of routine library functions and procedures.</w:t>
      </w:r>
    </w:p>
    <w:p w14:paraId="225B8084" w14:textId="77777777" w:rsidR="008F6BDF" w:rsidRPr="00244CF4" w:rsidRDefault="008F6BDF" w:rsidP="00D74105">
      <w:pPr>
        <w:pStyle w:val="ListParagraph"/>
        <w:numPr>
          <w:ilvl w:val="0"/>
          <w:numId w:val="18"/>
        </w:numPr>
        <w:spacing w:after="120"/>
        <w:ind w:left="360"/>
        <w:contextualSpacing w:val="0"/>
        <w:rPr>
          <w:rFonts w:ascii="Avenir LT Std 45 Book" w:hAnsi="Avenir LT Std 45 Book"/>
          <w:bCs/>
          <w:sz w:val="24"/>
          <w:szCs w:val="24"/>
        </w:rPr>
      </w:pPr>
      <w:r w:rsidRPr="009D7F8C">
        <w:rPr>
          <w:rFonts w:ascii="Avenir LT Std 45 Book" w:hAnsi="Avenir LT Std 45 Book"/>
          <w:bCs/>
          <w:sz w:val="24"/>
          <w:szCs w:val="24"/>
        </w:rPr>
        <w:t>Ability to work with detail, precision</w:t>
      </w:r>
      <w:r w:rsidRPr="00244CF4">
        <w:rPr>
          <w:rFonts w:ascii="Avenir LT Std 45 Book" w:hAnsi="Avenir LT Std 45 Book"/>
          <w:bCs/>
          <w:sz w:val="24"/>
          <w:szCs w:val="24"/>
        </w:rPr>
        <w:t xml:space="preserve"> and accuracy.</w:t>
      </w:r>
    </w:p>
    <w:p w14:paraId="2B5E1FB2" w14:textId="77777777" w:rsidR="008F6BDF" w:rsidRPr="009D7F8C" w:rsidRDefault="008F6BDF" w:rsidP="00D74105">
      <w:pPr>
        <w:pStyle w:val="ListParagraph"/>
        <w:numPr>
          <w:ilvl w:val="0"/>
          <w:numId w:val="18"/>
        </w:numPr>
        <w:ind w:left="360"/>
        <w:contextualSpacing w:val="0"/>
        <w:rPr>
          <w:rFonts w:ascii="Avenir LT Std 45 Book" w:hAnsi="Avenir LT Std 45 Book"/>
          <w:bCs/>
          <w:sz w:val="24"/>
          <w:szCs w:val="24"/>
        </w:rPr>
      </w:pPr>
      <w:r w:rsidRPr="009D7F8C">
        <w:rPr>
          <w:rFonts w:ascii="Avenir LT Std 45 Book" w:hAnsi="Avenir LT Std 45 Book"/>
          <w:bCs/>
          <w:sz w:val="24"/>
          <w:szCs w:val="24"/>
        </w:rPr>
        <w:t>Ability to perform repetitive work</w:t>
      </w:r>
      <w:r>
        <w:rPr>
          <w:rFonts w:ascii="Avenir LT Std 45 Book" w:hAnsi="Avenir LT Std 45 Book"/>
          <w:bCs/>
          <w:sz w:val="24"/>
          <w:szCs w:val="24"/>
        </w:rPr>
        <w:t xml:space="preserve"> for the length of a shift</w:t>
      </w:r>
      <w:r w:rsidRPr="009D7F8C">
        <w:rPr>
          <w:rFonts w:ascii="Avenir LT Std 45 Book" w:hAnsi="Avenir LT Std 45 Book"/>
          <w:bCs/>
          <w:sz w:val="24"/>
          <w:szCs w:val="24"/>
        </w:rPr>
        <w:t xml:space="preserve">. </w:t>
      </w:r>
    </w:p>
    <w:bookmarkEnd w:id="8"/>
    <w:p w14:paraId="54F2BE0A" w14:textId="1622BF29" w:rsidR="008F6BDF" w:rsidRPr="00D74105" w:rsidRDefault="008F6BDF" w:rsidP="00D74105">
      <w:pPr>
        <w:pStyle w:val="Heading1"/>
        <w:spacing w:before="280" w:after="120"/>
        <w:rPr>
          <w:b w:val="0"/>
          <w:bCs/>
          <w:sz w:val="26"/>
          <w:szCs w:val="26"/>
        </w:rPr>
      </w:pPr>
      <w:r w:rsidRPr="00D74105">
        <w:rPr>
          <w:b w:val="0"/>
          <w:bCs/>
          <w:sz w:val="26"/>
          <w:szCs w:val="26"/>
        </w:rPr>
        <w:t>E</w:t>
      </w:r>
      <w:r w:rsidR="00FF670A">
        <w:rPr>
          <w:b w:val="0"/>
          <w:bCs/>
          <w:sz w:val="26"/>
          <w:szCs w:val="26"/>
        </w:rPr>
        <w:t>SSENTIAL FUNCTIONS</w:t>
      </w:r>
    </w:p>
    <w:p w14:paraId="7F715F52" w14:textId="77777777" w:rsidR="008F6BDF" w:rsidRPr="008A0644" w:rsidRDefault="008F6BDF" w:rsidP="00D74105">
      <w:pPr>
        <w:pStyle w:val="ListParagraph"/>
        <w:numPr>
          <w:ilvl w:val="0"/>
          <w:numId w:val="17"/>
        </w:numPr>
        <w:tabs>
          <w:tab w:val="left" w:pos="360"/>
        </w:tabs>
        <w:spacing w:after="120"/>
        <w:contextualSpacing w:val="0"/>
        <w:rPr>
          <w:rFonts w:ascii="Avenir LT Std 45 Book" w:hAnsi="Avenir LT Std 45 Book"/>
          <w:bCs/>
          <w:color w:val="000000" w:themeColor="text1"/>
          <w:sz w:val="24"/>
          <w:szCs w:val="24"/>
        </w:rPr>
      </w:pPr>
      <w:bookmarkStart w:id="9" w:name="_Hlk123129962"/>
      <w:r w:rsidRPr="008A0644">
        <w:rPr>
          <w:rFonts w:ascii="Avenir LT Std 45 Book" w:hAnsi="Avenir LT Std 45 Book"/>
          <w:bCs/>
          <w:color w:val="000000" w:themeColor="text1"/>
          <w:sz w:val="24"/>
          <w:szCs w:val="24"/>
        </w:rPr>
        <w:t xml:space="preserve">Provides customer service </w:t>
      </w:r>
      <w:r>
        <w:rPr>
          <w:rFonts w:ascii="Avenir LT Std 45 Book" w:hAnsi="Avenir LT Std 45 Book"/>
          <w:bCs/>
          <w:color w:val="000000" w:themeColor="text1"/>
          <w:sz w:val="24"/>
          <w:szCs w:val="24"/>
        </w:rPr>
        <w:t>to patrons</w:t>
      </w:r>
      <w:r w:rsidRPr="008A0644">
        <w:rPr>
          <w:rFonts w:ascii="Avenir LT Std 45 Book" w:hAnsi="Avenir LT Std 45 Book"/>
          <w:bCs/>
          <w:color w:val="000000" w:themeColor="text1"/>
          <w:sz w:val="24"/>
          <w:szCs w:val="24"/>
        </w:rPr>
        <w:t xml:space="preserve"> including </w:t>
      </w:r>
      <w:bookmarkEnd w:id="9"/>
      <w:r w:rsidRPr="008A0644">
        <w:rPr>
          <w:rFonts w:ascii="Avenir LT Std 45 Book" w:hAnsi="Avenir LT Std 45 Book"/>
          <w:bCs/>
          <w:color w:val="000000" w:themeColor="text1"/>
          <w:sz w:val="24"/>
          <w:szCs w:val="24"/>
        </w:rPr>
        <w:t xml:space="preserve">registering patrons for library cards, checking out and renewing materials, redirecting to other departments, and assisting with simple material searches by entering, locating, and retrieving </w:t>
      </w:r>
      <w:r w:rsidRPr="008A0644">
        <w:rPr>
          <w:rFonts w:ascii="Avenir LT Std 45 Book" w:hAnsi="Avenir LT Std 45 Book"/>
          <w:sz w:val="24"/>
          <w:szCs w:val="24"/>
        </w:rPr>
        <w:t xml:space="preserve">information in the ILS database.       </w:t>
      </w:r>
      <w:r w:rsidRPr="008A0644">
        <w:rPr>
          <w:rFonts w:ascii="Avenir LT Std 45 Book" w:hAnsi="Avenir LT Std 45 Book"/>
          <w:bCs/>
          <w:color w:val="000000" w:themeColor="text1"/>
          <w:sz w:val="24"/>
          <w:szCs w:val="24"/>
        </w:rPr>
        <w:t xml:space="preserve"> </w:t>
      </w:r>
    </w:p>
    <w:p w14:paraId="3B62B6E3" w14:textId="77777777" w:rsidR="008F6BDF" w:rsidRPr="00330DF6" w:rsidRDefault="008F6BDF" w:rsidP="00D74105">
      <w:pPr>
        <w:pStyle w:val="ListParagraph"/>
        <w:numPr>
          <w:ilvl w:val="0"/>
          <w:numId w:val="17"/>
        </w:numPr>
        <w:spacing w:after="120"/>
        <w:contextualSpacing w:val="0"/>
        <w:rPr>
          <w:rFonts w:ascii="Avenir LT Std 45 Book" w:hAnsi="Avenir LT Std 45 Book"/>
          <w:i/>
          <w:sz w:val="24"/>
          <w:szCs w:val="24"/>
        </w:rPr>
      </w:pPr>
      <w:bookmarkStart w:id="10" w:name="_Hlk141381390"/>
      <w:r w:rsidRPr="00330DF6">
        <w:rPr>
          <w:rFonts w:ascii="Avenir LT Std 45 Book" w:hAnsi="Avenir LT Std 45 Book"/>
          <w:bCs/>
          <w:color w:val="000000" w:themeColor="text1"/>
          <w:sz w:val="24"/>
          <w:szCs w:val="24"/>
        </w:rPr>
        <w:t xml:space="preserve">Inspects and redirects materials for cleaning, repair, withdrawal, reordering. </w:t>
      </w:r>
    </w:p>
    <w:bookmarkEnd w:id="10"/>
    <w:p w14:paraId="550F0418" w14:textId="77777777" w:rsidR="008F6BDF" w:rsidRPr="00330DF6" w:rsidRDefault="008F6BDF" w:rsidP="00D74105">
      <w:pPr>
        <w:pStyle w:val="ListParagraph"/>
        <w:numPr>
          <w:ilvl w:val="0"/>
          <w:numId w:val="17"/>
        </w:numPr>
        <w:spacing w:after="120"/>
        <w:contextualSpacing w:val="0"/>
        <w:rPr>
          <w:rFonts w:ascii="Avenir LT Std 45 Book" w:hAnsi="Avenir LT Std 45 Book"/>
          <w:i/>
          <w:sz w:val="24"/>
          <w:szCs w:val="24"/>
        </w:rPr>
      </w:pPr>
      <w:r>
        <w:rPr>
          <w:rFonts w:ascii="Avenir LT Std 45 Book" w:hAnsi="Avenir LT Std 45 Book"/>
          <w:bCs/>
          <w:color w:val="000000" w:themeColor="text1"/>
          <w:sz w:val="24"/>
          <w:szCs w:val="24"/>
        </w:rPr>
        <w:t>Handles sorting, locating, retrieving, and shifting of library materials.</w:t>
      </w:r>
    </w:p>
    <w:p w14:paraId="3C1D008F" w14:textId="77777777" w:rsidR="008F6BDF" w:rsidRPr="00330DF6" w:rsidRDefault="008F6BDF" w:rsidP="00D74105">
      <w:pPr>
        <w:pStyle w:val="ListParagraph"/>
        <w:numPr>
          <w:ilvl w:val="0"/>
          <w:numId w:val="17"/>
        </w:numPr>
        <w:pBdr>
          <w:top w:val="nil"/>
          <w:left w:val="nil"/>
          <w:bottom w:val="nil"/>
          <w:right w:val="nil"/>
          <w:between w:val="nil"/>
        </w:pBdr>
        <w:overflowPunct/>
        <w:autoSpaceDE/>
        <w:autoSpaceDN/>
        <w:adjustRightInd/>
        <w:spacing w:after="120"/>
        <w:contextualSpacing w:val="0"/>
        <w:textAlignment w:val="auto"/>
        <w:rPr>
          <w:rFonts w:ascii="Avenir LT Std 45 Book" w:hAnsi="Avenir LT Std 45 Book"/>
          <w:sz w:val="24"/>
          <w:szCs w:val="24"/>
        </w:rPr>
      </w:pPr>
      <w:r w:rsidRPr="00330DF6">
        <w:rPr>
          <w:rFonts w:ascii="Avenir LT Std 45 Book" w:hAnsi="Avenir LT Std 45 Book"/>
          <w:sz w:val="24"/>
          <w:szCs w:val="24"/>
        </w:rPr>
        <w:t xml:space="preserve">Participates in relevant training, continuing education and/or </w:t>
      </w:r>
      <w:r>
        <w:rPr>
          <w:rFonts w:ascii="Avenir LT Std 45 Book" w:hAnsi="Avenir LT Std 45 Book"/>
          <w:sz w:val="24"/>
          <w:szCs w:val="24"/>
        </w:rPr>
        <w:t xml:space="preserve">staff </w:t>
      </w:r>
      <w:r w:rsidRPr="00330DF6">
        <w:rPr>
          <w:rFonts w:ascii="Avenir LT Std 45 Book" w:hAnsi="Avenir LT Std 45 Book"/>
          <w:sz w:val="24"/>
          <w:szCs w:val="24"/>
        </w:rPr>
        <w:t>development.</w:t>
      </w:r>
    </w:p>
    <w:p w14:paraId="3FAB40BF" w14:textId="77777777" w:rsidR="008F6BDF" w:rsidRDefault="008F6BDF" w:rsidP="00D74105">
      <w:pPr>
        <w:pStyle w:val="ListParagraph"/>
        <w:numPr>
          <w:ilvl w:val="0"/>
          <w:numId w:val="17"/>
        </w:numPr>
        <w:contextualSpacing w:val="0"/>
        <w:rPr>
          <w:rFonts w:ascii="Avenir LT Std 45 Book" w:hAnsi="Avenir LT Std 45 Book"/>
          <w:bCs/>
          <w:color w:val="000000" w:themeColor="text1"/>
          <w:sz w:val="24"/>
          <w:szCs w:val="24"/>
        </w:rPr>
      </w:pPr>
      <w:r w:rsidRPr="00330DF6">
        <w:rPr>
          <w:rFonts w:ascii="Avenir LT Std 45 Book" w:hAnsi="Avenir LT Std 45 Book"/>
          <w:bCs/>
          <w:color w:val="000000" w:themeColor="text1"/>
          <w:sz w:val="24"/>
          <w:szCs w:val="24"/>
        </w:rPr>
        <w:t>Performs other duties as assigned.</w:t>
      </w:r>
    </w:p>
    <w:p w14:paraId="27DFAE37" w14:textId="5DEDB15B" w:rsidR="008F6BDF" w:rsidRPr="00D74105" w:rsidRDefault="008F6BDF" w:rsidP="00D74105">
      <w:pPr>
        <w:pStyle w:val="Heading1"/>
        <w:spacing w:before="280" w:after="120"/>
        <w:rPr>
          <w:rFonts w:eastAsia="Avenir"/>
          <w:b w:val="0"/>
          <w:bCs/>
          <w:sz w:val="26"/>
          <w:szCs w:val="26"/>
          <w:lang w:val="en"/>
        </w:rPr>
      </w:pPr>
      <w:r w:rsidRPr="00D74105">
        <w:rPr>
          <w:rFonts w:eastAsia="Avenir"/>
          <w:b w:val="0"/>
          <w:bCs/>
          <w:sz w:val="26"/>
          <w:szCs w:val="26"/>
          <w:lang w:val="en"/>
        </w:rPr>
        <w:t>W</w:t>
      </w:r>
      <w:r w:rsidR="00FF670A">
        <w:rPr>
          <w:rFonts w:eastAsia="Avenir"/>
          <w:b w:val="0"/>
          <w:bCs/>
          <w:sz w:val="26"/>
          <w:szCs w:val="26"/>
          <w:lang w:val="en"/>
        </w:rPr>
        <w:t>ORK ENVIRONMENT</w:t>
      </w:r>
    </w:p>
    <w:p w14:paraId="4B2B2AC1" w14:textId="77777777" w:rsidR="008F6BDF" w:rsidRPr="00586695" w:rsidRDefault="008F6BDF" w:rsidP="00D74105">
      <w:pPr>
        <w:overflowPunct/>
        <w:autoSpaceDE/>
        <w:autoSpaceDN/>
        <w:adjustRightInd/>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Work is normally performed in a typical interior/office work environment. This role routinely uses standard office equipment such as computers, phones, photocopiers and the automated materials handler. Noise level may vary from quiet to loud. The employee may be required to work evening and weekend hours.</w:t>
      </w:r>
      <w:bookmarkStart w:id="11" w:name="_btlt6m8xy1dj" w:colFirst="0" w:colLast="0"/>
      <w:bookmarkEnd w:id="11"/>
    </w:p>
    <w:p w14:paraId="5213FF7C" w14:textId="278FE7A2" w:rsidR="008F6BDF" w:rsidRPr="00D74105" w:rsidRDefault="008F6BDF" w:rsidP="00D74105">
      <w:pPr>
        <w:pStyle w:val="Heading1"/>
        <w:spacing w:before="280" w:after="120"/>
        <w:rPr>
          <w:rFonts w:eastAsia="Avenir"/>
          <w:b w:val="0"/>
          <w:bCs/>
          <w:sz w:val="26"/>
          <w:szCs w:val="26"/>
          <w:lang w:val="en"/>
        </w:rPr>
      </w:pPr>
      <w:r w:rsidRPr="00D74105">
        <w:rPr>
          <w:rFonts w:eastAsia="Avenir"/>
          <w:b w:val="0"/>
          <w:bCs/>
          <w:sz w:val="26"/>
          <w:szCs w:val="26"/>
          <w:lang w:val="en"/>
        </w:rPr>
        <w:t>P</w:t>
      </w:r>
      <w:r w:rsidR="00FF670A">
        <w:rPr>
          <w:rFonts w:eastAsia="Avenir"/>
          <w:b w:val="0"/>
          <w:bCs/>
          <w:sz w:val="26"/>
          <w:szCs w:val="26"/>
          <w:lang w:val="en"/>
        </w:rPr>
        <w:t>HYSICAL REQUIREMENTS</w:t>
      </w:r>
    </w:p>
    <w:p w14:paraId="643D1BED"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Constantly communicates with other staff and patrons.</w:t>
      </w:r>
    </w:p>
    <w:p w14:paraId="176531CF"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Constantly discerns items near and far.</w:t>
      </w:r>
    </w:p>
    <w:p w14:paraId="20349C75"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Frequently positions self to retrieve and place materials located near the floor and up to 6’ high.</w:t>
      </w:r>
    </w:p>
    <w:p w14:paraId="1D62E835"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Frequently operates a computer and other office machinery, such as printers, copiers, and other equipment with touch screens and push button keys.</w:t>
      </w:r>
    </w:p>
    <w:p w14:paraId="7672F977"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lastRenderedPageBreak/>
        <w:t>Frequently moves about the department to retrieve, place materials, or assist patrons.</w:t>
      </w:r>
    </w:p>
    <w:p w14:paraId="33D93D9F" w14:textId="77777777" w:rsidR="008F6BDF" w:rsidRPr="00586695" w:rsidRDefault="008F6BDF" w:rsidP="00D74105">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586695">
        <w:rPr>
          <w:rFonts w:ascii="Avenir LT Std 45 Book" w:eastAsia="Avenir" w:hAnsi="Avenir LT Std 45 Book" w:cs="Avenir"/>
          <w:sz w:val="24"/>
          <w:szCs w:val="24"/>
          <w:lang w:val="en"/>
        </w:rPr>
        <w:t>Frequently marks, positions, and attaches labels to materials.</w:t>
      </w:r>
    </w:p>
    <w:p w14:paraId="301DCC1D" w14:textId="77777777" w:rsidR="008F6BDF" w:rsidRPr="009D7F8C" w:rsidRDefault="008F6BDF" w:rsidP="00D74105">
      <w:pPr>
        <w:pStyle w:val="ListParagraph"/>
        <w:numPr>
          <w:ilvl w:val="0"/>
          <w:numId w:val="21"/>
        </w:numPr>
        <w:overflowPunct/>
        <w:autoSpaceDE/>
        <w:adjustRightInd/>
        <w:spacing w:after="120"/>
        <w:contextualSpacing w:val="0"/>
        <w:textAlignment w:val="auto"/>
        <w:rPr>
          <w:rFonts w:ascii="Avenir LT Std 45 Book" w:eastAsia="Avenir" w:hAnsi="Avenir LT Std 45 Book" w:cs="Avenir"/>
          <w:sz w:val="24"/>
          <w:szCs w:val="24"/>
          <w:lang w:val="en"/>
        </w:rPr>
      </w:pPr>
      <w:r w:rsidRPr="009D7F8C">
        <w:rPr>
          <w:rFonts w:ascii="Avenir LT Std 45 Book" w:eastAsia="Avenir" w:hAnsi="Avenir LT Std 45 Book" w:cs="Avenir"/>
          <w:sz w:val="24"/>
          <w:szCs w:val="24"/>
          <w:lang w:val="en"/>
        </w:rPr>
        <w:t xml:space="preserve">Occasionally </w:t>
      </w:r>
      <w:bookmarkStart w:id="12" w:name="_Hlk141380907"/>
      <w:bookmarkStart w:id="13" w:name="_Hlk141380236"/>
      <w:r w:rsidRPr="009D7F8C">
        <w:rPr>
          <w:rFonts w:ascii="Avenir LT Std 45 Book" w:eastAsia="Avenir" w:hAnsi="Avenir LT Std 45 Book" w:cs="Avenir"/>
          <w:sz w:val="24"/>
          <w:szCs w:val="24"/>
          <w:lang w:val="en"/>
        </w:rPr>
        <w:t xml:space="preserve">moves, transports, and positions materials up to 50 lbs.  </w:t>
      </w:r>
      <w:bookmarkEnd w:id="12"/>
    </w:p>
    <w:p w14:paraId="022C35BA" w14:textId="77777777" w:rsidR="008F6BDF" w:rsidRPr="009D7F8C" w:rsidRDefault="008F6BDF" w:rsidP="008F6BDF">
      <w:pPr>
        <w:overflowPunct/>
        <w:autoSpaceDE/>
        <w:autoSpaceDN/>
        <w:adjustRightInd/>
        <w:spacing w:after="120" w:line="276" w:lineRule="auto"/>
        <w:textAlignment w:val="auto"/>
        <w:rPr>
          <w:rFonts w:ascii="Avenir LT Std 45 Book" w:eastAsia="Avenir" w:hAnsi="Avenir LT Std 45 Book" w:cs="Avenir"/>
          <w:sz w:val="24"/>
          <w:szCs w:val="24"/>
          <w:lang w:val="en"/>
        </w:rPr>
      </w:pPr>
    </w:p>
    <w:bookmarkEnd w:id="13"/>
    <w:p w14:paraId="7515D518" w14:textId="77777777" w:rsidR="008F6BDF" w:rsidRPr="00586695" w:rsidRDefault="008F6BDF" w:rsidP="008F6BDF">
      <w:pPr>
        <w:spacing w:after="120"/>
        <w:rPr>
          <w:rFonts w:ascii="Avenir LT Std 45 Book" w:hAnsi="Avenir LT Std 45 Book"/>
          <w:bCs/>
          <w:color w:val="000000" w:themeColor="text1"/>
          <w:sz w:val="24"/>
          <w:szCs w:val="24"/>
        </w:rPr>
      </w:pPr>
    </w:p>
    <w:p w14:paraId="366CD22C" w14:textId="77777777" w:rsidR="008C4FD1" w:rsidRDefault="008C4FD1"/>
    <w:sectPr w:rsidR="008C4FD1" w:rsidSect="00FB5A2D">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BEAA" w14:textId="77777777" w:rsidR="00C3742C" w:rsidRDefault="00D50FE1">
      <w:r>
        <w:separator/>
      </w:r>
    </w:p>
  </w:endnote>
  <w:endnote w:type="continuationSeparator" w:id="0">
    <w:p w14:paraId="1B4D4471" w14:textId="77777777" w:rsidR="00C3742C" w:rsidRDefault="00D5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E039" w14:textId="77777777" w:rsidR="00AD08C3" w:rsidRDefault="008F6BD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A52C7D7" w14:textId="77777777" w:rsidR="00AD08C3" w:rsidRDefault="00FF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6DFC" w14:textId="77777777" w:rsidR="00B80C75" w:rsidRPr="0016095B" w:rsidRDefault="008F6BDF" w:rsidP="00B80C75">
    <w:pPr>
      <w:pStyle w:val="Footer"/>
      <w:rPr>
        <w:rFonts w:ascii="Avenir LT Std 45 Book" w:hAnsi="Avenir LT Std 45 Book"/>
        <w:sz w:val="18"/>
        <w:szCs w:val="18"/>
      </w:rPr>
    </w:pPr>
    <w:r>
      <w:rPr>
        <w:rFonts w:ascii="Avenir LT Std 45 Book" w:hAnsi="Avenir LT Std 45 Book"/>
        <w:sz w:val="18"/>
        <w:szCs w:val="18"/>
      </w:rPr>
      <w:t xml:space="preserve">Created: </w:t>
    </w:r>
    <w:r w:rsidRPr="0016095B">
      <w:rPr>
        <w:rFonts w:ascii="Avenir LT Std 45 Book" w:hAnsi="Avenir LT Std 45 Book"/>
        <w:sz w:val="18"/>
        <w:szCs w:val="18"/>
      </w:rPr>
      <w:t>1.2016</w:t>
    </w:r>
    <w:r>
      <w:rPr>
        <w:rFonts w:ascii="Avenir LT Std 45 Book" w:hAnsi="Avenir LT Std 45 Book"/>
        <w:sz w:val="18"/>
        <w:szCs w:val="18"/>
      </w:rPr>
      <w:t xml:space="preserve"> |</w:t>
    </w:r>
    <w:r w:rsidRPr="0016095B">
      <w:rPr>
        <w:rFonts w:ascii="Avenir LT Std 45 Book" w:hAnsi="Avenir LT Std 45 Book"/>
        <w:sz w:val="18"/>
        <w:szCs w:val="18"/>
      </w:rPr>
      <w:t xml:space="preserve"> </w:t>
    </w:r>
    <w:r>
      <w:rPr>
        <w:rFonts w:ascii="Avenir LT Std 45 Book" w:hAnsi="Avenir LT Std 45 Book"/>
        <w:sz w:val="18"/>
        <w:szCs w:val="18"/>
      </w:rPr>
      <w:t>U</w:t>
    </w:r>
    <w:r w:rsidRPr="0016095B">
      <w:rPr>
        <w:rFonts w:ascii="Avenir LT Std 45 Book" w:hAnsi="Avenir LT Std 45 Book"/>
        <w:sz w:val="18"/>
        <w:szCs w:val="18"/>
      </w:rPr>
      <w:t xml:space="preserve">pdated 8.2018, 3.2019, 1.2020, 5.2021, 11.2021, </w:t>
    </w:r>
    <w:r>
      <w:rPr>
        <w:rFonts w:ascii="Avenir LT Std 45 Book" w:hAnsi="Avenir LT Std 45 Book"/>
        <w:sz w:val="18"/>
        <w:szCs w:val="18"/>
      </w:rPr>
      <w:t>11,2022, 8</w:t>
    </w:r>
    <w:r w:rsidRPr="0016095B">
      <w:rPr>
        <w:rFonts w:ascii="Avenir LT Std 45 Book" w:hAnsi="Avenir LT Std 45 Book"/>
        <w:sz w:val="18"/>
        <w:szCs w:val="18"/>
      </w:rPr>
      <w:t>.202</w:t>
    </w:r>
    <w:r>
      <w:rPr>
        <w:rFonts w:ascii="Avenir LT Std 45 Book" w:hAnsi="Avenir LT Std 45 Book"/>
        <w:sz w:val="18"/>
        <w:szCs w:val="18"/>
      </w:rPr>
      <w:t>3</w:t>
    </w:r>
  </w:p>
  <w:p w14:paraId="63DA3B41" w14:textId="77777777" w:rsidR="0077185D" w:rsidRDefault="00FF6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3981" w14:textId="77777777" w:rsidR="00B80C75" w:rsidRPr="0016095B" w:rsidRDefault="008F6BDF" w:rsidP="00B80C75">
    <w:pPr>
      <w:pStyle w:val="Footer"/>
      <w:rPr>
        <w:rFonts w:ascii="Avenir LT Std 45 Book" w:hAnsi="Avenir LT Std 45 Book"/>
        <w:sz w:val="18"/>
        <w:szCs w:val="18"/>
      </w:rPr>
    </w:pPr>
    <w:r>
      <w:rPr>
        <w:rFonts w:ascii="Avenir LT Std 45 Book" w:hAnsi="Avenir LT Std 45 Book"/>
        <w:sz w:val="18"/>
        <w:szCs w:val="18"/>
      </w:rPr>
      <w:t xml:space="preserve">Created: </w:t>
    </w:r>
    <w:r w:rsidRPr="0016095B">
      <w:rPr>
        <w:rFonts w:ascii="Avenir LT Std 45 Book" w:hAnsi="Avenir LT Std 45 Book"/>
        <w:sz w:val="18"/>
        <w:szCs w:val="18"/>
      </w:rPr>
      <w:t>1.2016</w:t>
    </w:r>
    <w:r>
      <w:rPr>
        <w:rFonts w:ascii="Avenir LT Std 45 Book" w:hAnsi="Avenir LT Std 45 Book"/>
        <w:sz w:val="18"/>
        <w:szCs w:val="18"/>
      </w:rPr>
      <w:t xml:space="preserve"> | U</w:t>
    </w:r>
    <w:r w:rsidRPr="0016095B">
      <w:rPr>
        <w:rFonts w:ascii="Avenir LT Std 45 Book" w:hAnsi="Avenir LT Std 45 Book"/>
        <w:sz w:val="18"/>
        <w:szCs w:val="18"/>
      </w:rPr>
      <w:t>pdated</w:t>
    </w:r>
    <w:r>
      <w:rPr>
        <w:rFonts w:ascii="Avenir LT Std 45 Book" w:hAnsi="Avenir LT Std 45 Book"/>
        <w:sz w:val="18"/>
        <w:szCs w:val="18"/>
      </w:rPr>
      <w:t>:</w:t>
    </w:r>
    <w:r w:rsidRPr="0016095B">
      <w:rPr>
        <w:rFonts w:ascii="Avenir LT Std 45 Book" w:hAnsi="Avenir LT Std 45 Book"/>
        <w:sz w:val="18"/>
        <w:szCs w:val="18"/>
      </w:rPr>
      <w:t xml:space="preserve"> 8.2018, 3.2019, 1.2020, 5.2021, 11.2021</w:t>
    </w:r>
    <w:r>
      <w:rPr>
        <w:rFonts w:ascii="Avenir LT Std 45 Book" w:hAnsi="Avenir LT Std 45 Book"/>
        <w:sz w:val="18"/>
        <w:szCs w:val="18"/>
      </w:rPr>
      <w:t>, 11.2022, 8.2023</w:t>
    </w:r>
  </w:p>
  <w:p w14:paraId="0A91FF94" w14:textId="77777777" w:rsidR="00EA6217" w:rsidRPr="0016095B" w:rsidRDefault="00FF670A" w:rsidP="00B80C75">
    <w:pPr>
      <w:pStyle w:val="Footer"/>
      <w:rPr>
        <w:rFonts w:ascii="Avenir LT Std 45 Book" w:hAnsi="Avenir LT Std 45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5D85" w14:textId="77777777" w:rsidR="00C3742C" w:rsidRDefault="00D50FE1">
      <w:r>
        <w:separator/>
      </w:r>
    </w:p>
  </w:footnote>
  <w:footnote w:type="continuationSeparator" w:id="0">
    <w:p w14:paraId="2A4D2DC5" w14:textId="77777777" w:rsidR="00C3742C" w:rsidRDefault="00D5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A7F" w14:textId="77777777" w:rsidR="00B34B68" w:rsidRDefault="008F6BDF"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7D1A1886" wp14:editId="6D2BD98B">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2F58"/>
    <w:multiLevelType w:val="hybridMultilevel"/>
    <w:tmpl w:val="3B06BF4A"/>
    <w:lvl w:ilvl="0" w:tplc="2CB6BA2A">
      <w:start w:val="1"/>
      <w:numFmt w:val="bullet"/>
      <w:pStyle w:val="NoSpac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C190C"/>
    <w:multiLevelType w:val="multilevel"/>
    <w:tmpl w:val="271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B38CA"/>
    <w:multiLevelType w:val="hybridMultilevel"/>
    <w:tmpl w:val="36CCA9C8"/>
    <w:lvl w:ilvl="0" w:tplc="CCE87B8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E74D2"/>
    <w:multiLevelType w:val="multilevel"/>
    <w:tmpl w:val="E110D30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D5F2E"/>
    <w:multiLevelType w:val="hybridMultilevel"/>
    <w:tmpl w:val="1C7ADFEA"/>
    <w:lvl w:ilvl="0" w:tplc="B40CB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A2385"/>
    <w:multiLevelType w:val="hybridMultilevel"/>
    <w:tmpl w:val="C1DC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35303"/>
    <w:multiLevelType w:val="hybridMultilevel"/>
    <w:tmpl w:val="2392EFA6"/>
    <w:lvl w:ilvl="0" w:tplc="2578CB54">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6"/>
  </w:num>
  <w:num w:numId="4">
    <w:abstractNumId w:val="6"/>
  </w:num>
  <w:num w:numId="5">
    <w:abstractNumId w:val="6"/>
  </w:num>
  <w:num w:numId="6">
    <w:abstractNumId w:val="6"/>
  </w:num>
  <w:num w:numId="7">
    <w:abstractNumId w:val="8"/>
  </w:num>
  <w:num w:numId="8">
    <w:abstractNumId w:val="8"/>
  </w:num>
  <w:num w:numId="9">
    <w:abstractNumId w:val="1"/>
  </w:num>
  <w:num w:numId="10">
    <w:abstractNumId w:val="1"/>
  </w:num>
  <w:num w:numId="11">
    <w:abstractNumId w:val="8"/>
  </w:num>
  <w:num w:numId="12">
    <w:abstractNumId w:val="1"/>
  </w:num>
  <w:num w:numId="13">
    <w:abstractNumId w:val="8"/>
  </w:num>
  <w:num w:numId="14">
    <w:abstractNumId w:val="1"/>
  </w:num>
  <w:num w:numId="15">
    <w:abstractNumId w:val="1"/>
  </w:num>
  <w:num w:numId="16">
    <w:abstractNumId w:val="8"/>
  </w:num>
  <w:num w:numId="17">
    <w:abstractNumId w:val="3"/>
  </w:num>
  <w:num w:numId="18">
    <w:abstractNumId w:val="7"/>
  </w:num>
  <w:num w:numId="19">
    <w:abstractNumId w:val="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DF"/>
    <w:rsid w:val="000008D3"/>
    <w:rsid w:val="00056B6B"/>
    <w:rsid w:val="000873EF"/>
    <w:rsid w:val="00182E2B"/>
    <w:rsid w:val="0022755E"/>
    <w:rsid w:val="00345CAF"/>
    <w:rsid w:val="005F086C"/>
    <w:rsid w:val="00854623"/>
    <w:rsid w:val="008C4FD1"/>
    <w:rsid w:val="008F6BDF"/>
    <w:rsid w:val="009F70A4"/>
    <w:rsid w:val="00A95602"/>
    <w:rsid w:val="00BA1C61"/>
    <w:rsid w:val="00C3742C"/>
    <w:rsid w:val="00D250EA"/>
    <w:rsid w:val="00D50FE1"/>
    <w:rsid w:val="00D74105"/>
    <w:rsid w:val="00DE5633"/>
    <w:rsid w:val="00F2791F"/>
    <w:rsid w:val="00F46F55"/>
    <w:rsid w:val="00FA2A04"/>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38FD"/>
  <w15:chartTrackingRefBased/>
  <w15:docId w15:val="{715DCC90-5AB5-4B01-BD90-5075609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791F"/>
    <w:pPr>
      <w:keepNext/>
      <w:keepLines/>
      <w:spacing w:before="360" w:after="240"/>
      <w:ind w:left="720" w:hanging="720"/>
      <w:outlineLvl w:val="0"/>
    </w:pPr>
    <w:rPr>
      <w:rFonts w:ascii="Avenir LT Std 65 Medium" w:eastAsiaTheme="majorEastAsia" w:hAnsi="Avenir LT Std 65 Medium" w:cstheme="majorBidi"/>
      <w:b/>
      <w:color w:val="00739E"/>
      <w:sz w:val="44"/>
      <w:szCs w:val="44"/>
    </w:rPr>
  </w:style>
  <w:style w:type="paragraph" w:styleId="Heading2">
    <w:name w:val="heading 2"/>
    <w:basedOn w:val="Normal"/>
    <w:next w:val="Normal"/>
    <w:link w:val="Heading2Char"/>
    <w:uiPriority w:val="9"/>
    <w:unhideWhenUsed/>
    <w:qFormat/>
    <w:rsid w:val="00F2791F"/>
    <w:pPr>
      <w:keepNext/>
      <w:keepLines/>
      <w:widowControl w:val="0"/>
      <w:spacing w:before="360" w:after="240"/>
      <w:outlineLvl w:val="1"/>
    </w:pPr>
    <w:rPr>
      <w:rFonts w:ascii="Avenir LT Std 65 Medium" w:eastAsiaTheme="majorEastAsia" w:hAnsi="Avenir LT Std 65 Medium" w:cstheme="majorBidi"/>
      <w:b/>
      <w:bCs/>
      <w:color w:val="AD4599"/>
      <w:sz w:val="36"/>
      <w:szCs w:val="36"/>
    </w:rPr>
  </w:style>
  <w:style w:type="paragraph" w:styleId="Heading3">
    <w:name w:val="heading 3"/>
    <w:basedOn w:val="Normal"/>
    <w:next w:val="Normal"/>
    <w:link w:val="Heading3Char"/>
    <w:uiPriority w:val="9"/>
    <w:unhideWhenUsed/>
    <w:qFormat/>
    <w:rsid w:val="00F2791F"/>
    <w:pPr>
      <w:spacing w:before="360" w:after="240"/>
      <w:outlineLvl w:val="2"/>
    </w:pPr>
    <w:rPr>
      <w:rFonts w:ascii="Avenir LT Std 65 Medium" w:hAnsi="Avenir LT Std 65 Medium"/>
      <w:b/>
      <w:color w:val="49443D"/>
      <w:sz w:val="32"/>
      <w:szCs w:val="32"/>
    </w:rPr>
  </w:style>
  <w:style w:type="paragraph" w:styleId="Heading4">
    <w:name w:val="heading 4"/>
    <w:basedOn w:val="Normal"/>
    <w:next w:val="Normal"/>
    <w:link w:val="Heading4Char"/>
    <w:uiPriority w:val="9"/>
    <w:semiHidden/>
    <w:unhideWhenUsed/>
    <w:rsid w:val="00BA1C61"/>
    <w:pPr>
      <w:keepNext/>
      <w:keepLines/>
      <w:spacing w:before="40"/>
      <w:outlineLvl w:val="3"/>
    </w:pPr>
    <w:rPr>
      <w:rFonts w:asciiTheme="majorHAnsi" w:eastAsiaTheme="majorEastAsia" w:hAnsiTheme="majorHAnsi" w:cstheme="majorBidi"/>
      <w:i/>
      <w:iCs/>
      <w:color w:val="005576" w:themeColor="accent1" w:themeShade="BF"/>
    </w:rPr>
  </w:style>
  <w:style w:type="paragraph" w:styleId="Heading5">
    <w:name w:val="heading 5"/>
    <w:basedOn w:val="Normal"/>
    <w:next w:val="Normal"/>
    <w:link w:val="Heading5Char"/>
    <w:uiPriority w:val="9"/>
    <w:semiHidden/>
    <w:unhideWhenUsed/>
    <w:rsid w:val="00BA1C61"/>
    <w:pPr>
      <w:keepNext/>
      <w:keepLines/>
      <w:spacing w:before="40"/>
      <w:outlineLvl w:val="4"/>
    </w:pPr>
    <w:rPr>
      <w:rFonts w:asciiTheme="majorHAnsi" w:eastAsiaTheme="majorEastAsia" w:hAnsiTheme="majorHAnsi" w:cstheme="majorBidi"/>
      <w:color w:val="005576" w:themeColor="accent1" w:themeShade="BF"/>
    </w:rPr>
  </w:style>
  <w:style w:type="paragraph" w:styleId="Heading6">
    <w:name w:val="heading 6"/>
    <w:basedOn w:val="Normal"/>
    <w:next w:val="Normal"/>
    <w:link w:val="Heading6Char"/>
    <w:uiPriority w:val="9"/>
    <w:semiHidden/>
    <w:unhideWhenUsed/>
    <w:qFormat/>
    <w:rsid w:val="00F2791F"/>
    <w:pPr>
      <w:keepNext/>
      <w:keepLines/>
      <w:spacing w:before="40"/>
      <w:outlineLvl w:val="5"/>
    </w:pPr>
    <w:rPr>
      <w:rFonts w:asciiTheme="majorHAnsi" w:eastAsiaTheme="majorEastAsia" w:hAnsiTheme="majorHAnsi" w:cstheme="majorBidi"/>
      <w:color w:val="00394E" w:themeColor="accent1" w:themeShade="7F"/>
    </w:rPr>
  </w:style>
  <w:style w:type="paragraph" w:styleId="Heading7">
    <w:name w:val="heading 7"/>
    <w:basedOn w:val="Normal"/>
    <w:next w:val="Normal"/>
    <w:link w:val="Heading7Char"/>
    <w:uiPriority w:val="9"/>
    <w:semiHidden/>
    <w:unhideWhenUsed/>
    <w:qFormat/>
    <w:rsid w:val="00F2791F"/>
    <w:pPr>
      <w:keepNext/>
      <w:keepLines/>
      <w:spacing w:before="40"/>
      <w:outlineLvl w:val="6"/>
    </w:pPr>
    <w:rPr>
      <w:rFonts w:asciiTheme="majorHAnsi" w:eastAsiaTheme="majorEastAsia" w:hAnsiTheme="majorHAnsi" w:cstheme="majorBidi"/>
      <w:i/>
      <w:iCs/>
      <w:color w:val="00394E" w:themeColor="accent1" w:themeShade="7F"/>
    </w:rPr>
  </w:style>
  <w:style w:type="paragraph" w:styleId="Heading8">
    <w:name w:val="heading 8"/>
    <w:basedOn w:val="Normal"/>
    <w:next w:val="Normal"/>
    <w:link w:val="Heading8Char"/>
    <w:uiPriority w:val="9"/>
    <w:semiHidden/>
    <w:unhideWhenUsed/>
    <w:qFormat/>
    <w:rsid w:val="00F279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9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1F"/>
    <w:rPr>
      <w:rFonts w:ascii="Avenir LT Std 65 Medium" w:eastAsiaTheme="majorEastAsia" w:hAnsi="Avenir LT Std 65 Medium" w:cstheme="majorBidi"/>
      <w:b/>
      <w:color w:val="00739E"/>
      <w:sz w:val="44"/>
      <w:szCs w:val="44"/>
    </w:rPr>
  </w:style>
  <w:style w:type="character" w:customStyle="1" w:styleId="Heading2Char">
    <w:name w:val="Heading 2 Char"/>
    <w:basedOn w:val="DefaultParagraphFont"/>
    <w:link w:val="Heading2"/>
    <w:uiPriority w:val="9"/>
    <w:rsid w:val="00F2791F"/>
    <w:rPr>
      <w:rFonts w:ascii="Avenir LT Std 65 Medium" w:eastAsiaTheme="majorEastAsia" w:hAnsi="Avenir LT Std 65 Medium" w:cstheme="majorBidi"/>
      <w:b/>
      <w:bCs/>
      <w:color w:val="AD4599"/>
      <w:sz w:val="36"/>
      <w:szCs w:val="36"/>
    </w:rPr>
  </w:style>
  <w:style w:type="paragraph" w:styleId="ListParagraph">
    <w:name w:val="List Paragraph"/>
    <w:basedOn w:val="Normal"/>
    <w:link w:val="ListParagraphChar"/>
    <w:uiPriority w:val="34"/>
    <w:qFormat/>
    <w:rsid w:val="00BA1C61"/>
    <w:pPr>
      <w:contextualSpacing/>
    </w:pPr>
  </w:style>
  <w:style w:type="paragraph" w:styleId="NoSpacing">
    <w:name w:val="No Spacing"/>
    <w:aliases w:val="List No Space"/>
    <w:basedOn w:val="Normal"/>
    <w:uiPriority w:val="1"/>
    <w:qFormat/>
    <w:rsid w:val="00F2791F"/>
    <w:pPr>
      <w:numPr>
        <w:numId w:val="15"/>
      </w:numPr>
    </w:pPr>
    <w:rPr>
      <w:color w:val="49443D"/>
    </w:rPr>
  </w:style>
  <w:style w:type="paragraph" w:styleId="Quote">
    <w:name w:val="Quote"/>
    <w:basedOn w:val="Normal"/>
    <w:next w:val="Normal"/>
    <w:link w:val="QuoteChar"/>
    <w:uiPriority w:val="29"/>
    <w:rsid w:val="00BA1C61"/>
    <w:pPr>
      <w:spacing w:before="200"/>
    </w:pPr>
    <w:rPr>
      <w:i/>
      <w:iCs/>
      <w:color w:val="00739E"/>
      <w:sz w:val="36"/>
    </w:rPr>
  </w:style>
  <w:style w:type="character" w:customStyle="1" w:styleId="QuoteChar">
    <w:name w:val="Quote Char"/>
    <w:basedOn w:val="DefaultParagraphFont"/>
    <w:link w:val="Quote"/>
    <w:uiPriority w:val="29"/>
    <w:rsid w:val="00BA1C61"/>
    <w:rPr>
      <w:rFonts w:ascii="Avenir LT Std 45 Book" w:hAnsi="Avenir LT Std 45 Book"/>
      <w:i/>
      <w:iCs/>
      <w:color w:val="00739E"/>
      <w:sz w:val="36"/>
    </w:rPr>
  </w:style>
  <w:style w:type="paragraph" w:customStyle="1" w:styleId="QuoteCitation">
    <w:name w:val="Quote Citation"/>
    <w:basedOn w:val="Normal"/>
    <w:rsid w:val="00FA2A04"/>
    <w:rPr>
      <w:sz w:val="18"/>
    </w:rPr>
  </w:style>
  <w:style w:type="paragraph" w:styleId="Title">
    <w:name w:val="Title"/>
    <w:basedOn w:val="Normal"/>
    <w:next w:val="Normal"/>
    <w:link w:val="TitleChar"/>
    <w:uiPriority w:val="10"/>
    <w:rsid w:val="00BA1C61"/>
    <w:pPr>
      <w:spacing w:after="480"/>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BA1C61"/>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2791F"/>
    <w:pPr>
      <w:spacing w:after="0"/>
      <w:contextualSpacing w:val="0"/>
    </w:pPr>
    <w:rPr>
      <w:color w:val="00739E"/>
      <w:sz w:val="80"/>
      <w:szCs w:val="80"/>
    </w:rPr>
  </w:style>
  <w:style w:type="character" w:customStyle="1" w:styleId="LargeTitleChar">
    <w:name w:val="Large Title Char"/>
    <w:basedOn w:val="TitleChar"/>
    <w:link w:val="LargeTitle"/>
    <w:rsid w:val="00F2791F"/>
    <w:rPr>
      <w:rFonts w:ascii="Avenir LT Std 65 Medium" w:eastAsiaTheme="majorEastAsia" w:hAnsi="Avenir LT Std 65 Medium" w:cstheme="majorBidi"/>
      <w:b/>
      <w:color w:val="00739E"/>
      <w:spacing w:val="-10"/>
      <w:kern w:val="28"/>
      <w:sz w:val="80"/>
      <w:szCs w:val="80"/>
    </w:rPr>
  </w:style>
  <w:style w:type="paragraph" w:customStyle="1" w:styleId="BulletList">
    <w:name w:val="Bullet List"/>
    <w:basedOn w:val="Normal"/>
    <w:link w:val="BulletListChar"/>
    <w:qFormat/>
    <w:rsid w:val="00F2791F"/>
    <w:pPr>
      <w:numPr>
        <w:numId w:val="16"/>
      </w:numPr>
    </w:pPr>
  </w:style>
  <w:style w:type="character" w:customStyle="1" w:styleId="BulletListChar">
    <w:name w:val="Bullet List Char"/>
    <w:basedOn w:val="ListParagraphChar"/>
    <w:link w:val="BulletList"/>
    <w:rsid w:val="00F2791F"/>
    <w:rPr>
      <w:rFonts w:ascii="Avenir LT Std 45 Book" w:hAnsi="Avenir LT Std 45 Book"/>
      <w:sz w:val="24"/>
    </w:rPr>
  </w:style>
  <w:style w:type="character" w:customStyle="1" w:styleId="Heading3Char">
    <w:name w:val="Heading 3 Char"/>
    <w:basedOn w:val="DefaultParagraphFont"/>
    <w:link w:val="Heading3"/>
    <w:uiPriority w:val="9"/>
    <w:rsid w:val="00F2791F"/>
    <w:rPr>
      <w:rFonts w:ascii="Avenir LT Std 65 Medium" w:hAnsi="Avenir LT Std 65 Medium"/>
      <w:b/>
      <w:color w:val="49443D"/>
      <w:sz w:val="32"/>
      <w:szCs w:val="32"/>
    </w:rPr>
  </w:style>
  <w:style w:type="character" w:customStyle="1" w:styleId="Heading4Char">
    <w:name w:val="Heading 4 Char"/>
    <w:basedOn w:val="DefaultParagraphFont"/>
    <w:link w:val="Heading4"/>
    <w:uiPriority w:val="9"/>
    <w:semiHidden/>
    <w:rsid w:val="00BA1C61"/>
    <w:rPr>
      <w:rFonts w:asciiTheme="majorHAnsi" w:eastAsiaTheme="majorEastAsia" w:hAnsiTheme="majorHAnsi" w:cstheme="majorBidi"/>
      <w:i/>
      <w:iCs/>
      <w:color w:val="005576" w:themeColor="accent1" w:themeShade="BF"/>
      <w:sz w:val="24"/>
    </w:rPr>
  </w:style>
  <w:style w:type="character" w:customStyle="1" w:styleId="Heading5Char">
    <w:name w:val="Heading 5 Char"/>
    <w:basedOn w:val="DefaultParagraphFont"/>
    <w:link w:val="Heading5"/>
    <w:uiPriority w:val="9"/>
    <w:semiHidden/>
    <w:rsid w:val="00BA1C61"/>
    <w:rPr>
      <w:rFonts w:asciiTheme="majorHAnsi" w:eastAsiaTheme="majorEastAsia" w:hAnsiTheme="majorHAnsi" w:cstheme="majorBidi"/>
      <w:color w:val="005576" w:themeColor="accent1" w:themeShade="BF"/>
      <w:sz w:val="24"/>
    </w:rPr>
  </w:style>
  <w:style w:type="character" w:customStyle="1" w:styleId="Heading6Char">
    <w:name w:val="Heading 6 Char"/>
    <w:basedOn w:val="DefaultParagraphFont"/>
    <w:link w:val="Heading6"/>
    <w:uiPriority w:val="9"/>
    <w:semiHidden/>
    <w:rsid w:val="00F2791F"/>
    <w:rPr>
      <w:rFonts w:asciiTheme="majorHAnsi" w:eastAsiaTheme="majorEastAsia" w:hAnsiTheme="majorHAnsi" w:cstheme="majorBidi"/>
      <w:color w:val="00394E" w:themeColor="accent1" w:themeShade="7F"/>
      <w:sz w:val="24"/>
    </w:rPr>
  </w:style>
  <w:style w:type="character" w:customStyle="1" w:styleId="Heading7Char">
    <w:name w:val="Heading 7 Char"/>
    <w:basedOn w:val="DefaultParagraphFont"/>
    <w:link w:val="Heading7"/>
    <w:uiPriority w:val="9"/>
    <w:semiHidden/>
    <w:rsid w:val="00F2791F"/>
    <w:rPr>
      <w:rFonts w:asciiTheme="majorHAnsi" w:eastAsiaTheme="majorEastAsia" w:hAnsiTheme="majorHAnsi" w:cstheme="majorBidi"/>
      <w:i/>
      <w:iCs/>
      <w:color w:val="00394E" w:themeColor="accent1" w:themeShade="7F"/>
      <w:sz w:val="24"/>
    </w:rPr>
  </w:style>
  <w:style w:type="character" w:customStyle="1" w:styleId="Heading8Char">
    <w:name w:val="Heading 8 Char"/>
    <w:basedOn w:val="DefaultParagraphFont"/>
    <w:link w:val="Heading8"/>
    <w:uiPriority w:val="9"/>
    <w:semiHidden/>
    <w:rsid w:val="00F279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91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2791F"/>
    <w:pPr>
      <w:spacing w:after="200"/>
    </w:pPr>
    <w:rPr>
      <w:i/>
      <w:iCs/>
      <w:color w:val="595959" w:themeColor="text2"/>
      <w:sz w:val="18"/>
      <w:szCs w:val="18"/>
    </w:rPr>
  </w:style>
  <w:style w:type="character" w:customStyle="1" w:styleId="ListParagraphChar">
    <w:name w:val="List Paragraph Char"/>
    <w:basedOn w:val="DefaultParagraphFont"/>
    <w:link w:val="ListParagraph"/>
    <w:uiPriority w:val="34"/>
    <w:rsid w:val="00BA1C61"/>
    <w:rPr>
      <w:rFonts w:ascii="Avenir LT Std 45 Book" w:hAnsi="Avenir LT Std 45 Book"/>
      <w:sz w:val="24"/>
    </w:rPr>
  </w:style>
  <w:style w:type="paragraph" w:styleId="TOCHeading">
    <w:name w:val="TOC Heading"/>
    <w:basedOn w:val="Heading1"/>
    <w:next w:val="Normal"/>
    <w:uiPriority w:val="39"/>
    <w:semiHidden/>
    <w:unhideWhenUsed/>
    <w:qFormat/>
    <w:rsid w:val="00F2791F"/>
    <w:pPr>
      <w:spacing w:before="240" w:after="0" w:line="312" w:lineRule="auto"/>
      <w:outlineLvl w:val="9"/>
    </w:pPr>
    <w:rPr>
      <w:rFonts w:asciiTheme="majorHAnsi" w:hAnsiTheme="majorHAnsi"/>
      <w:b w:val="0"/>
      <w:caps/>
      <w:color w:val="005576" w:themeColor="accent1" w:themeShade="BF"/>
    </w:rPr>
  </w:style>
  <w:style w:type="paragraph" w:styleId="Footer">
    <w:name w:val="footer"/>
    <w:basedOn w:val="Normal"/>
    <w:link w:val="FooterChar"/>
    <w:uiPriority w:val="99"/>
    <w:rsid w:val="008F6BDF"/>
    <w:pPr>
      <w:tabs>
        <w:tab w:val="center" w:pos="4320"/>
        <w:tab w:val="right" w:pos="8640"/>
      </w:tabs>
    </w:pPr>
  </w:style>
  <w:style w:type="character" w:customStyle="1" w:styleId="FooterChar">
    <w:name w:val="Footer Char"/>
    <w:basedOn w:val="DefaultParagraphFont"/>
    <w:link w:val="Footer"/>
    <w:uiPriority w:val="99"/>
    <w:rsid w:val="008F6BDF"/>
    <w:rPr>
      <w:rFonts w:ascii="Times New Roman" w:eastAsia="Times New Roman" w:hAnsi="Times New Roman" w:cs="Times New Roman"/>
      <w:sz w:val="20"/>
      <w:szCs w:val="20"/>
    </w:rPr>
  </w:style>
  <w:style w:type="character" w:styleId="PageNumber">
    <w:name w:val="page number"/>
    <w:basedOn w:val="DefaultParagraphFont"/>
    <w:semiHidden/>
    <w:rsid w:val="008F6BDF"/>
  </w:style>
  <w:style w:type="paragraph" w:styleId="Header">
    <w:name w:val="header"/>
    <w:basedOn w:val="Normal"/>
    <w:link w:val="HeaderChar"/>
    <w:uiPriority w:val="99"/>
    <w:unhideWhenUsed/>
    <w:rsid w:val="008F6BDF"/>
    <w:pPr>
      <w:tabs>
        <w:tab w:val="center" w:pos="4680"/>
        <w:tab w:val="right" w:pos="9360"/>
      </w:tabs>
    </w:pPr>
  </w:style>
  <w:style w:type="character" w:customStyle="1" w:styleId="HeaderChar">
    <w:name w:val="Header Char"/>
    <w:basedOn w:val="DefaultParagraphFont"/>
    <w:link w:val="Header"/>
    <w:uiPriority w:val="99"/>
    <w:rsid w:val="008F6BDF"/>
    <w:rPr>
      <w:rFonts w:ascii="Times New Roman" w:eastAsia="Times New Roman" w:hAnsi="Times New Roman" w:cs="Times New Roman"/>
      <w:sz w:val="20"/>
      <w:szCs w:val="20"/>
    </w:rPr>
  </w:style>
  <w:style w:type="paragraph" w:styleId="NormalWeb">
    <w:name w:val="Normal (Web)"/>
    <w:basedOn w:val="Normal"/>
    <w:uiPriority w:val="99"/>
    <w:unhideWhenUsed/>
    <w:rsid w:val="008F6BDF"/>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F6BDF"/>
    <w:rPr>
      <w:bCs/>
      <w:sz w:val="22"/>
    </w:rPr>
  </w:style>
  <w:style w:type="character" w:customStyle="1" w:styleId="BodyTextChar">
    <w:name w:val="Body Text Char"/>
    <w:basedOn w:val="DefaultParagraphFont"/>
    <w:link w:val="BodyText"/>
    <w:uiPriority w:val="99"/>
    <w:semiHidden/>
    <w:rsid w:val="008F6BDF"/>
    <w:rPr>
      <w:rFonts w:ascii="Times New Roman" w:eastAsia="Times New Roman" w:hAnsi="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PLSimpleLight">
  <a:themeElements>
    <a:clrScheme name="NPL Colors Theme">
      <a:dk1>
        <a:srgbClr val="000000"/>
      </a:dk1>
      <a:lt1>
        <a:srgbClr val="FFFFFF"/>
      </a:lt1>
      <a:dk2>
        <a:srgbClr val="595959"/>
      </a:dk2>
      <a:lt2>
        <a:srgbClr val="EEEEEE"/>
      </a:lt2>
      <a:accent1>
        <a:srgbClr val="00739E"/>
      </a:accent1>
      <a:accent2>
        <a:srgbClr val="AD4599"/>
      </a:accent2>
      <a:accent3>
        <a:srgbClr val="F7941F"/>
      </a:accent3>
      <a:accent4>
        <a:srgbClr val="49443D"/>
      </a:accent4>
      <a:accent5>
        <a:srgbClr val="00A74A"/>
      </a:accent5>
      <a:accent6>
        <a:srgbClr val="D22630"/>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PLSimpleLight" id="{BD0A1588-8F05-4AB7-A728-F09D39F916A5}" vid="{A3508F0F-C22B-449B-B7EC-6D0FB5FA34F6}"/>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Laureen Prioletti</cp:lastModifiedBy>
  <cp:revision>4</cp:revision>
  <dcterms:created xsi:type="dcterms:W3CDTF">2023-08-08T17:13:00Z</dcterms:created>
  <dcterms:modified xsi:type="dcterms:W3CDTF">2023-08-10T23:48:00Z</dcterms:modified>
</cp:coreProperties>
</file>